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1194D" w14:textId="77A6E20F" w:rsidR="002D2797" w:rsidRDefault="00000000"/>
    <w:p w14:paraId="717DB439" w14:textId="77777777" w:rsidR="004443D7" w:rsidRDefault="004443D7"/>
    <w:p w14:paraId="58B3A239" w14:textId="77777777" w:rsidR="004443D7" w:rsidRDefault="004443D7"/>
    <w:p w14:paraId="583B4AAA" w14:textId="37177155" w:rsidR="00E73853" w:rsidRDefault="00E73853"/>
    <w:p w14:paraId="196398C8" w14:textId="5E63B16D" w:rsidR="00E73853" w:rsidRDefault="00E73853">
      <w:r>
        <w:t>June 14, 2023</w:t>
      </w:r>
    </w:p>
    <w:p w14:paraId="2F0E8C4F" w14:textId="5C297097" w:rsidR="00E73853" w:rsidRDefault="00E73853"/>
    <w:p w14:paraId="3CD12C0B" w14:textId="243B9EBB" w:rsidR="00E73853" w:rsidRDefault="00E73853"/>
    <w:p w14:paraId="1E454434" w14:textId="77777777" w:rsidR="00DD0824" w:rsidRDefault="00DD0824"/>
    <w:p w14:paraId="1855EEAB" w14:textId="77777777" w:rsidR="00E73853" w:rsidRDefault="00E73853"/>
    <w:p w14:paraId="6D3761BB" w14:textId="4434ADA4" w:rsidR="00E73853" w:rsidRDefault="00E73853">
      <w:proofErr w:type="spellStart"/>
      <w:r>
        <w:t>Muckrock</w:t>
      </w:r>
      <w:proofErr w:type="spellEnd"/>
      <w:r>
        <w:t xml:space="preserve"> News</w:t>
      </w:r>
    </w:p>
    <w:p w14:paraId="33F6363C" w14:textId="75A30EF0" w:rsidR="00E73853" w:rsidRDefault="00E73853">
      <w:r>
        <w:t>Dept MR 146701</w:t>
      </w:r>
    </w:p>
    <w:p w14:paraId="0B810800" w14:textId="276B27B6" w:rsidR="00E73853" w:rsidRDefault="00E73853">
      <w:r>
        <w:t>263 Huntington Ave.</w:t>
      </w:r>
    </w:p>
    <w:p w14:paraId="54DF26EA" w14:textId="69FAE474" w:rsidR="00E73853" w:rsidRDefault="00E73853">
      <w:r>
        <w:t>Boston, MA 02115</w:t>
      </w:r>
    </w:p>
    <w:p w14:paraId="591B2183" w14:textId="00E18399" w:rsidR="00E73853" w:rsidRDefault="00E73853"/>
    <w:p w14:paraId="56BF3F6C" w14:textId="4A1F0CD2" w:rsidR="00E73853" w:rsidRDefault="00DD0824">
      <w:r>
        <w:t>T</w:t>
      </w:r>
      <w:r w:rsidR="00E73853">
        <w:t>o Whom It May Concern:</w:t>
      </w:r>
    </w:p>
    <w:p w14:paraId="7ACA3E44" w14:textId="3BC3B22F" w:rsidR="00E73853" w:rsidRDefault="00E73853"/>
    <w:p w14:paraId="099166B7" w14:textId="77777777" w:rsidR="00E73853" w:rsidRDefault="00E73853" w:rsidP="00E73853">
      <w:r>
        <w:t xml:space="preserve">CNM in in receipt of your public records request:  </w:t>
      </w:r>
    </w:p>
    <w:p w14:paraId="625A473C" w14:textId="77777777" w:rsidR="00E73853" w:rsidRDefault="00E73853" w:rsidP="00E73853"/>
    <w:p w14:paraId="2120391F" w14:textId="52D9FDAE" w:rsidR="00E73853" w:rsidRDefault="00E73853" w:rsidP="00E73853">
      <w:r>
        <w:t>Any policy, guidance, handbook, manual or standard contract concerning the institutions interactions or relationships with members of the news media, reporters, or journalists including student journalists.</w:t>
      </w:r>
    </w:p>
    <w:p w14:paraId="0FE5EB55" w14:textId="0281DDAC" w:rsidR="00E73853" w:rsidRDefault="00E73853" w:rsidP="00E73853"/>
    <w:p w14:paraId="4B21AF07" w14:textId="640AEB4B" w:rsidR="00E73853" w:rsidRDefault="00E73853" w:rsidP="00E73853">
      <w:r>
        <w:t>Any policy, guidance, handbook, or manual concerning the interactions or communications of institutional employees, including faculty, administrators, staff, and student employees, with the news media, reporters, or journalists, including student journalists.</w:t>
      </w:r>
    </w:p>
    <w:p w14:paraId="12F194D5" w14:textId="58E75CEF" w:rsidR="00E73853" w:rsidRDefault="00E73853"/>
    <w:p w14:paraId="3EE52773" w14:textId="4236D617" w:rsidR="00E73853" w:rsidRDefault="00DD0824">
      <w:r>
        <w:t>CNM does not have any of the documents you requested.</w:t>
      </w:r>
    </w:p>
    <w:p w14:paraId="11E181DD" w14:textId="133FAA6B" w:rsidR="00E73853" w:rsidRDefault="00E73853"/>
    <w:p w14:paraId="0C798804" w14:textId="7BCAE775" w:rsidR="00E73853" w:rsidRDefault="00E73853">
      <w:r>
        <w:t>Regards,</w:t>
      </w:r>
    </w:p>
    <w:p w14:paraId="321E7222" w14:textId="550D5B4A" w:rsidR="00E73853" w:rsidRDefault="00E73853"/>
    <w:p w14:paraId="7C741705" w14:textId="20E7D37D" w:rsidR="00E73853" w:rsidRDefault="00E73853">
      <w:r>
        <w:t>CNM Records Custodian</w:t>
      </w:r>
    </w:p>
    <w:p w14:paraId="6598EF0B" w14:textId="77777777" w:rsidR="00E73853" w:rsidRDefault="00E73853"/>
    <w:p w14:paraId="445AD5E1" w14:textId="77777777" w:rsidR="00BE1812" w:rsidRDefault="00BE1812"/>
    <w:p w14:paraId="6B9929AC" w14:textId="77777777" w:rsidR="00BE1812" w:rsidRDefault="00BE1812" w:rsidP="00BE1812"/>
    <w:p w14:paraId="09078A2C" w14:textId="77777777" w:rsidR="00BE1812" w:rsidRPr="00BE1812" w:rsidRDefault="00BE1812" w:rsidP="00BE1812"/>
    <w:sectPr w:rsidR="00BE1812" w:rsidRPr="00BE1812" w:rsidSect="0087785D">
      <w:headerReference w:type="default" r:id="rId10"/>
      <w:foot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4F381" w14:textId="77777777" w:rsidR="00C1198C" w:rsidRDefault="00C1198C" w:rsidP="0069693D">
      <w:r>
        <w:separator/>
      </w:r>
    </w:p>
  </w:endnote>
  <w:endnote w:type="continuationSeparator" w:id="0">
    <w:p w14:paraId="0FCE3790" w14:textId="77777777" w:rsidR="00C1198C" w:rsidRDefault="00C1198C" w:rsidP="0069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7CA3" w14:textId="77777777" w:rsidR="0069693D" w:rsidRDefault="0069693D">
    <w:pPr>
      <w:pStyle w:val="Footer"/>
    </w:pPr>
    <w:r>
      <w:rPr>
        <w:noProof/>
      </w:rPr>
      <w:drawing>
        <wp:anchor distT="0" distB="0" distL="114300" distR="114300" simplePos="0" relativeHeight="251658240" behindDoc="0" locked="0" layoutInCell="1" allowOverlap="1" wp14:anchorId="5CE7B747" wp14:editId="406F084B">
          <wp:simplePos x="0" y="0"/>
          <wp:positionH relativeFrom="margin">
            <wp:posOffset>-685903</wp:posOffset>
          </wp:positionH>
          <wp:positionV relativeFrom="margin">
            <wp:posOffset>8116570</wp:posOffset>
          </wp:positionV>
          <wp:extent cx="7369810" cy="840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m-updated-letterhead-elements-02.tif"/>
                  <pic:cNvPicPr/>
                </pic:nvPicPr>
                <pic:blipFill>
                  <a:blip r:embed="rId1">
                    <a:extLst>
                      <a:ext uri="{28A0092B-C50C-407E-A947-70E740481C1C}">
                        <a14:useLocalDpi xmlns:a14="http://schemas.microsoft.com/office/drawing/2010/main" val="0"/>
                      </a:ext>
                    </a:extLst>
                  </a:blip>
                  <a:stretch>
                    <a:fillRect/>
                  </a:stretch>
                </pic:blipFill>
                <pic:spPr>
                  <a:xfrm>
                    <a:off x="0" y="0"/>
                    <a:ext cx="7369810" cy="8407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8E0D" w14:textId="77777777" w:rsidR="00C1198C" w:rsidRDefault="00C1198C" w:rsidP="0069693D">
      <w:r>
        <w:separator/>
      </w:r>
    </w:p>
  </w:footnote>
  <w:footnote w:type="continuationSeparator" w:id="0">
    <w:p w14:paraId="30F0F8BE" w14:textId="77777777" w:rsidR="00C1198C" w:rsidRDefault="00C1198C" w:rsidP="00696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9C51" w14:textId="59F2AD15" w:rsidR="00CA2A13" w:rsidRDefault="0087785D">
    <w:pPr>
      <w:pStyle w:val="Header"/>
    </w:pPr>
    <w:r>
      <w:rPr>
        <w:noProof/>
      </w:rPr>
      <w:drawing>
        <wp:anchor distT="0" distB="0" distL="114300" distR="114300" simplePos="0" relativeHeight="251659264" behindDoc="0" locked="0" layoutInCell="1" allowOverlap="1" wp14:anchorId="6A976FE5" wp14:editId="7BB1FE5C">
          <wp:simplePos x="0" y="0"/>
          <wp:positionH relativeFrom="page">
            <wp:posOffset>241935</wp:posOffset>
          </wp:positionH>
          <wp:positionV relativeFrom="paragraph">
            <wp:posOffset>95250</wp:posOffset>
          </wp:positionV>
          <wp:extent cx="7238365" cy="4635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nm-updated-letterhead-header-03.tif"/>
                  <pic:cNvPicPr/>
                </pic:nvPicPr>
                <pic:blipFill>
                  <a:blip r:embed="rId1">
                    <a:extLst>
                      <a:ext uri="{28A0092B-C50C-407E-A947-70E740481C1C}">
                        <a14:useLocalDpi xmlns:a14="http://schemas.microsoft.com/office/drawing/2010/main" val="0"/>
                      </a:ext>
                    </a:extLst>
                  </a:blip>
                  <a:stretch>
                    <a:fillRect/>
                  </a:stretch>
                </pic:blipFill>
                <pic:spPr>
                  <a:xfrm flipV="1">
                    <a:off x="0" y="0"/>
                    <a:ext cx="7238365" cy="463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32EFE"/>
    <w:multiLevelType w:val="hybridMultilevel"/>
    <w:tmpl w:val="19D08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4092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3D"/>
    <w:rsid w:val="00055127"/>
    <w:rsid w:val="00253FCC"/>
    <w:rsid w:val="00441B39"/>
    <w:rsid w:val="004443D7"/>
    <w:rsid w:val="00517632"/>
    <w:rsid w:val="005E5261"/>
    <w:rsid w:val="0069693D"/>
    <w:rsid w:val="006A5F8B"/>
    <w:rsid w:val="0087785D"/>
    <w:rsid w:val="009739C3"/>
    <w:rsid w:val="00BC44CB"/>
    <w:rsid w:val="00BE1812"/>
    <w:rsid w:val="00C1198C"/>
    <w:rsid w:val="00C60DE7"/>
    <w:rsid w:val="00CA2A13"/>
    <w:rsid w:val="00DD0824"/>
    <w:rsid w:val="00E73853"/>
    <w:rsid w:val="00E840CE"/>
    <w:rsid w:val="00EB5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FD1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81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93D"/>
    <w:pPr>
      <w:tabs>
        <w:tab w:val="center" w:pos="4680"/>
        <w:tab w:val="right" w:pos="9360"/>
      </w:tabs>
    </w:pPr>
  </w:style>
  <w:style w:type="character" w:customStyle="1" w:styleId="HeaderChar">
    <w:name w:val="Header Char"/>
    <w:basedOn w:val="DefaultParagraphFont"/>
    <w:link w:val="Header"/>
    <w:uiPriority w:val="99"/>
    <w:rsid w:val="0069693D"/>
  </w:style>
  <w:style w:type="paragraph" w:styleId="Footer">
    <w:name w:val="footer"/>
    <w:basedOn w:val="Normal"/>
    <w:link w:val="FooterChar"/>
    <w:uiPriority w:val="99"/>
    <w:unhideWhenUsed/>
    <w:rsid w:val="0069693D"/>
    <w:pPr>
      <w:tabs>
        <w:tab w:val="center" w:pos="4680"/>
        <w:tab w:val="right" w:pos="9360"/>
      </w:tabs>
    </w:pPr>
  </w:style>
  <w:style w:type="character" w:customStyle="1" w:styleId="FooterChar">
    <w:name w:val="Footer Char"/>
    <w:basedOn w:val="DefaultParagraphFont"/>
    <w:link w:val="Footer"/>
    <w:uiPriority w:val="99"/>
    <w:rsid w:val="0069693D"/>
  </w:style>
  <w:style w:type="character" w:customStyle="1" w:styleId="Heading1Char">
    <w:name w:val="Heading 1 Char"/>
    <w:basedOn w:val="DefaultParagraphFont"/>
    <w:link w:val="Heading1"/>
    <w:uiPriority w:val="9"/>
    <w:rsid w:val="00BE181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BE1812"/>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BE18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81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738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381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a1cd47-7255-44e7-ae3b-92f53d5980a1">
      <Terms xmlns="http://schemas.microsoft.com/office/infopath/2007/PartnerControls"/>
    </lcf76f155ced4ddcb4097134ff3c332f>
    <TaxCatchAll xmlns="9067f749-9bae-4762-9403-afa61bd7b3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58EE77E2635B49803B7B9A2A8A0237" ma:contentTypeVersion="16" ma:contentTypeDescription="Create a new document." ma:contentTypeScope="" ma:versionID="a74af5a21e50844d392023d77c37f377">
  <xsd:schema xmlns:xsd="http://www.w3.org/2001/XMLSchema" xmlns:xs="http://www.w3.org/2001/XMLSchema" xmlns:p="http://schemas.microsoft.com/office/2006/metadata/properties" xmlns:ns2="56a1cd47-7255-44e7-ae3b-92f53d5980a1" xmlns:ns3="794713ee-2328-4338-ae9d-f006360abd6f" xmlns:ns4="9067f749-9bae-4762-9403-afa61bd7b353" targetNamespace="http://schemas.microsoft.com/office/2006/metadata/properties" ma:root="true" ma:fieldsID="9816b30b3c96264aa53115e8ec75642a" ns2:_="" ns3:_="" ns4:_="">
    <xsd:import namespace="56a1cd47-7255-44e7-ae3b-92f53d5980a1"/>
    <xsd:import namespace="794713ee-2328-4338-ae9d-f006360abd6f"/>
    <xsd:import namespace="9067f749-9bae-4762-9403-afa61bd7b3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EventHashCode" minOccurs="0"/>
                <xsd:element ref="ns2:MediaServiceGenerationTime" minOccurs="0"/>
                <xsd:element ref="ns2:MediaServiceAutoKeyPoints" minOccurs="0"/>
                <xsd:element ref="ns2:MediaServiceKeyPoints" minOccurs="0"/>
                <xsd:element ref="ns2:MediaServiceOCR"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cd47-7255-44e7-ae3b-92f53d5980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d0fbb4-d8c4-4327-9286-d0b4a86dbb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4713ee-2328-4338-ae9d-f006360abd6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67f749-9bae-4762-9403-afa61bd7b35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caa4f8f-ab2b-49d6-b3f5-ef0c7fecaded}" ma:internalName="TaxCatchAll" ma:showField="CatchAllData" ma:web="794713ee-2328-4338-ae9d-f006360abd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FA593C-91ED-4200-8B43-F736FF9D047E}">
  <ds:schemaRefs>
    <ds:schemaRef ds:uri="http://schemas.microsoft.com/sharepoint/v3/contenttype/forms"/>
  </ds:schemaRefs>
</ds:datastoreItem>
</file>

<file path=customXml/itemProps2.xml><?xml version="1.0" encoding="utf-8"?>
<ds:datastoreItem xmlns:ds="http://schemas.openxmlformats.org/officeDocument/2006/customXml" ds:itemID="{8D800DEE-35D1-4A7C-B901-A9CCE14DB96C}">
  <ds:schemaRefs>
    <ds:schemaRef ds:uri="http://schemas.microsoft.com/office/2006/metadata/properties"/>
    <ds:schemaRef ds:uri="http://schemas.microsoft.com/office/infopath/2007/PartnerControls"/>
    <ds:schemaRef ds:uri="56a1cd47-7255-44e7-ae3b-92f53d5980a1"/>
    <ds:schemaRef ds:uri="9067f749-9bae-4762-9403-afa61bd7b353"/>
  </ds:schemaRefs>
</ds:datastoreItem>
</file>

<file path=customXml/itemProps3.xml><?xml version="1.0" encoding="utf-8"?>
<ds:datastoreItem xmlns:ds="http://schemas.openxmlformats.org/officeDocument/2006/customXml" ds:itemID="{048DF515-9FC2-4594-B9AE-08A2CDFF5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cd47-7255-44e7-ae3b-92f53d5980a1"/>
    <ds:schemaRef ds:uri="794713ee-2328-4338-ae9d-f006360abd6f"/>
    <ds:schemaRef ds:uri="9067f749-9bae-4762-9403-afa61bd7b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Central New Mexico Community College</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HOFMANN, KARL</dc:creator>
  <cp:keywords/>
  <dc:description/>
  <cp:lastModifiedBy>BRADSHAW, ERIN</cp:lastModifiedBy>
  <cp:revision>3</cp:revision>
  <cp:lastPrinted>2018-11-07T22:08:00Z</cp:lastPrinted>
  <dcterms:created xsi:type="dcterms:W3CDTF">2023-06-14T21:06:00Z</dcterms:created>
  <dcterms:modified xsi:type="dcterms:W3CDTF">2023-06-20T14:20:00Z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0x0101003658EE77E2635B49803B7B9A2A8A0237</vt:lpwstr>
  </property>
  <property fmtid="{D5CDD505-2E9C-101B-9397-08002B2CF9AE}" pid="3" name="MSIP_Label_d8bb7484-22c2-4b98-9fb8-3ab13d821527_Enabled">
    <vt:lpwstr>true</vt:lpwstr>
  </property>
  <property fmtid="{D5CDD505-2E9C-101B-9397-08002B2CF9AE}" pid="4" name="MSIP_Label_d8bb7484-22c2-4b98-9fb8-3ab13d821527_SetDate">
    <vt:lpwstr>2023-06-20T14:20:20Z</vt:lpwstr>
  </property>
  <property fmtid="{D5CDD505-2E9C-101B-9397-08002B2CF9AE}" pid="5" name="MSIP_Label_d8bb7484-22c2-4b98-9fb8-3ab13d821527_Method">
    <vt:lpwstr>Standard</vt:lpwstr>
  </property>
  <property fmtid="{D5CDD505-2E9C-101B-9397-08002B2CF9AE}" pid="6" name="MSIP_Label_d8bb7484-22c2-4b98-9fb8-3ab13d821527_Name">
    <vt:lpwstr>defa4170-0d19-0005-0004-bc88714345d2</vt:lpwstr>
  </property>
  <property fmtid="{D5CDD505-2E9C-101B-9397-08002B2CF9AE}" pid="7" name="MSIP_Label_d8bb7484-22c2-4b98-9fb8-3ab13d821527_SiteId">
    <vt:lpwstr>f50e076b-86a5-45f3-87b0-3f4d0ec5e94e</vt:lpwstr>
  </property>
  <property fmtid="{D5CDD505-2E9C-101B-9397-08002B2CF9AE}" pid="8" name="MSIP_Label_d8bb7484-22c2-4b98-9fb8-3ab13d821527_ActionId">
    <vt:lpwstr>33951144-6ab8-4900-b135-548f6fce1fe2</vt:lpwstr>
  </property>
  <property fmtid="{D5CDD505-2E9C-101B-9397-08002B2CF9AE}" pid="9" name="MSIP_Label_d8bb7484-22c2-4b98-9fb8-3ab13d821527_ContentBits">
    <vt:lpwstr>0</vt:lpwstr>
  </property>
</Properties>
</file>